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94"/>
        <w:gridCol w:w="3691"/>
      </w:tblGrid>
      <w:tr w:rsidR="00577935" w:rsidRPr="00D13C7B" w:rsidTr="00F6228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0"/>
              <w:jc w:val="center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Приложение 1</w:t>
            </w:r>
            <w:r w:rsidRPr="00D13C7B">
              <w:rPr>
                <w:lang w:val="ru-RU"/>
              </w:rPr>
              <w:br/>
            </w:r>
            <w:r w:rsidRPr="00D13C7B">
              <w:rPr>
                <w:color w:val="000000"/>
                <w:sz w:val="20"/>
                <w:lang w:val="ru-RU"/>
              </w:rPr>
              <w:t xml:space="preserve">к правилам проведения экспертизы </w:t>
            </w:r>
            <w:r w:rsidRPr="00D13C7B">
              <w:rPr>
                <w:lang w:val="ru-RU"/>
              </w:rPr>
              <w:br/>
            </w:r>
            <w:r w:rsidRPr="00D13C7B">
              <w:rPr>
                <w:color w:val="000000"/>
                <w:sz w:val="20"/>
                <w:lang w:val="ru-RU"/>
              </w:rPr>
              <w:t>медицинского изделия</w:t>
            </w:r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577935" w:rsidRPr="00D13C7B" w:rsidRDefault="00577935" w:rsidP="00577935">
      <w:pPr>
        <w:spacing w:after="0"/>
        <w:rPr>
          <w:lang w:val="ru-RU"/>
        </w:rPr>
      </w:pPr>
      <w:bookmarkStart w:id="0" w:name="z1688"/>
      <w:r w:rsidRPr="00D13C7B">
        <w:rPr>
          <w:b/>
          <w:color w:val="000000"/>
          <w:lang w:val="ru-RU"/>
        </w:rPr>
        <w:t xml:space="preserve"> Заявление на проведение экспертизы медицинского изделия*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17"/>
        <w:gridCol w:w="2546"/>
        <w:gridCol w:w="2250"/>
        <w:gridCol w:w="3457"/>
      </w:tblGrid>
      <w:tr w:rsidR="00577935" w:rsidTr="00F6228E">
        <w:trPr>
          <w:trHeight w:val="30"/>
          <w:tblCellSpacing w:w="0" w:type="auto"/>
        </w:trPr>
        <w:tc>
          <w:tcPr>
            <w:tcW w:w="1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Тип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процедуры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bookmarkStart w:id="1" w:name="z1689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"/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2B2854C" wp14:editId="35B06743">
                  <wp:extent cx="355600" cy="406400"/>
                  <wp:effectExtent l="0" t="0" r="0" b="0"/>
                  <wp:docPr id="126" name="Рисунок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7935" w:rsidRDefault="00577935" w:rsidP="00F6228E">
            <w:pPr>
              <w:spacing w:after="0"/>
              <w:jc w:val="both"/>
            </w:pPr>
            <w:r>
              <w:br/>
            </w:r>
            <w:proofErr w:type="spellStart"/>
            <w:r>
              <w:rPr>
                <w:color w:val="000000"/>
                <w:sz w:val="20"/>
              </w:rPr>
              <w:t>Перерегистрация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B764716" wp14:editId="1391F75A">
                  <wp:extent cx="355600" cy="406400"/>
                  <wp:effectExtent l="0" t="0" r="0" b="0"/>
                  <wp:docPr id="127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7935" w:rsidRDefault="00577935" w:rsidP="00F6228E">
            <w:pPr>
              <w:spacing w:after="0"/>
              <w:jc w:val="both"/>
            </w:pP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Внесение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изменений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1CB01CC" wp14:editId="4410E19A">
                  <wp:extent cx="355600" cy="406400"/>
                  <wp:effectExtent l="0" t="0" r="0" b="0"/>
                  <wp:docPr id="128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1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1.1.</w:t>
            </w:r>
          </w:p>
        </w:tc>
        <w:tc>
          <w:tcPr>
            <w:tcW w:w="3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экспертизы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необходимое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указать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bookmarkStart w:id="2" w:name="z1691"/>
            <w:proofErr w:type="spellStart"/>
            <w:r>
              <w:rPr>
                <w:color w:val="000000"/>
                <w:sz w:val="20"/>
              </w:rPr>
              <w:t>Ускоренная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2"/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6AB9966" wp14:editId="1028D0B3">
                  <wp:extent cx="355600" cy="406400"/>
                  <wp:effectExtent l="0" t="0" r="0" b="0"/>
                  <wp:docPr id="129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7935" w:rsidRDefault="00577935" w:rsidP="00F6228E">
            <w:pPr>
              <w:spacing w:after="0"/>
              <w:jc w:val="both"/>
            </w:pP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8DB130F" wp14:editId="5776EA7C">
                  <wp:extent cx="355600" cy="406400"/>
                  <wp:effectExtent l="0" t="0" r="0" b="0"/>
                  <wp:docPr id="13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4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Основание</w:t>
            </w:r>
            <w:proofErr w:type="spellEnd"/>
          </w:p>
        </w:tc>
      </w:tr>
      <w:tr w:rsidR="00577935" w:rsidRPr="00D13C7B" w:rsidTr="00F6228E">
        <w:trPr>
          <w:trHeight w:val="30"/>
          <w:tblCellSpacing w:w="0" w:type="auto"/>
        </w:trPr>
        <w:tc>
          <w:tcPr>
            <w:tcW w:w="1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3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Сведения о регистрационном удостоверении (при перерегистрации и внесении изменений в регистрационное досье)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№ регистрационного удостоверения выданного в Республике Казахстан с указанием даты выдачи и срока действия</w:t>
            </w:r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19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Торговое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</w:p>
        </w:tc>
        <w:tc>
          <w:tcPr>
            <w:tcW w:w="2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казахском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языке</w:t>
            </w:r>
            <w:proofErr w:type="spellEnd"/>
          </w:p>
        </w:tc>
        <w:tc>
          <w:tcPr>
            <w:tcW w:w="4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77935" w:rsidRDefault="00577935" w:rsidP="00F6228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77935" w:rsidRDefault="00577935" w:rsidP="00F6228E"/>
        </w:tc>
        <w:tc>
          <w:tcPr>
            <w:tcW w:w="2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русском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языке</w:t>
            </w:r>
            <w:proofErr w:type="spellEnd"/>
          </w:p>
        </w:tc>
        <w:tc>
          <w:tcPr>
            <w:tcW w:w="4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</w:tr>
      <w:tr w:rsidR="00577935" w:rsidRPr="00D13C7B" w:rsidTr="00F6228E">
        <w:trPr>
          <w:trHeight w:val="30"/>
          <w:tblCellSpacing w:w="0" w:type="auto"/>
        </w:trPr>
        <w:tc>
          <w:tcPr>
            <w:tcW w:w="1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Номенклатурный код Глобальной номенклатуры медицинских изделий (при наличии)</w:t>
            </w:r>
          </w:p>
        </w:tc>
        <w:tc>
          <w:tcPr>
            <w:tcW w:w="4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0"/>
              <w:jc w:val="both"/>
              <w:rPr>
                <w:lang w:val="ru-RU"/>
              </w:rPr>
            </w:pPr>
            <w:r w:rsidRPr="00D13C7B">
              <w:rPr>
                <w:lang w:val="ru-RU"/>
              </w:rPr>
              <w:br/>
            </w:r>
          </w:p>
        </w:tc>
      </w:tr>
      <w:tr w:rsidR="00577935" w:rsidRPr="00D13C7B" w:rsidTr="00F6228E">
        <w:trPr>
          <w:trHeight w:val="30"/>
          <w:tblCellSpacing w:w="0" w:type="auto"/>
        </w:trPr>
        <w:tc>
          <w:tcPr>
            <w:tcW w:w="1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Код Номенклатуры медицинских изделий Республики Казахстан</w:t>
            </w:r>
          </w:p>
        </w:tc>
        <w:tc>
          <w:tcPr>
            <w:tcW w:w="4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0"/>
              <w:jc w:val="both"/>
              <w:rPr>
                <w:lang w:val="ru-RU"/>
              </w:rPr>
            </w:pPr>
            <w:r w:rsidRPr="00D13C7B">
              <w:rPr>
                <w:lang w:val="ru-RU"/>
              </w:rPr>
              <w:br/>
            </w:r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19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8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медицинского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применения</w:t>
            </w:r>
            <w:proofErr w:type="spellEnd"/>
          </w:p>
        </w:tc>
        <w:tc>
          <w:tcPr>
            <w:tcW w:w="2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казахском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языке</w:t>
            </w:r>
            <w:proofErr w:type="spellEnd"/>
          </w:p>
        </w:tc>
        <w:tc>
          <w:tcPr>
            <w:tcW w:w="4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77935" w:rsidRDefault="00577935" w:rsidP="00F6228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77935" w:rsidRDefault="00577935" w:rsidP="00F6228E"/>
        </w:tc>
        <w:tc>
          <w:tcPr>
            <w:tcW w:w="2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русском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языке</w:t>
            </w:r>
            <w:proofErr w:type="spellEnd"/>
          </w:p>
        </w:tc>
        <w:tc>
          <w:tcPr>
            <w:tcW w:w="4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19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8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Назначение</w:t>
            </w:r>
            <w:proofErr w:type="spellEnd"/>
          </w:p>
        </w:tc>
        <w:tc>
          <w:tcPr>
            <w:tcW w:w="2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казахском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языке</w:t>
            </w:r>
            <w:proofErr w:type="spellEnd"/>
          </w:p>
        </w:tc>
        <w:tc>
          <w:tcPr>
            <w:tcW w:w="4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77935" w:rsidRDefault="00577935" w:rsidP="00F6228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77935" w:rsidRDefault="00577935" w:rsidP="00F6228E"/>
        </w:tc>
        <w:tc>
          <w:tcPr>
            <w:tcW w:w="2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русском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языке</w:t>
            </w:r>
            <w:proofErr w:type="spellEnd"/>
          </w:p>
        </w:tc>
        <w:tc>
          <w:tcPr>
            <w:tcW w:w="4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1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Медицинское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изделие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является</w:t>
            </w:r>
            <w:proofErr w:type="spellEnd"/>
          </w:p>
        </w:tc>
        <w:tc>
          <w:tcPr>
            <w:tcW w:w="4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bookmarkStart w:id="3" w:name="z1693"/>
            <w:r>
              <w:rPr>
                <w:color w:val="000000"/>
                <w:sz w:val="20"/>
              </w:rPr>
              <w:t xml:space="preserve"> МИ (ИМН) </w:t>
            </w:r>
          </w:p>
          <w:bookmarkEnd w:id="3"/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80E6E31" wp14:editId="2CA60ACB">
                  <wp:extent cx="355600" cy="406400"/>
                  <wp:effectExtent l="0" t="0" r="0" b="0"/>
                  <wp:docPr id="131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7935" w:rsidRDefault="00577935" w:rsidP="00F6228E">
            <w:pPr>
              <w:spacing w:after="0"/>
              <w:jc w:val="both"/>
            </w:pPr>
            <w:r>
              <w:br/>
            </w:r>
            <w:r>
              <w:rPr>
                <w:color w:val="000000"/>
                <w:sz w:val="20"/>
              </w:rPr>
              <w:t xml:space="preserve"> МИ (МТ) </w:t>
            </w:r>
          </w:p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8F8E20A" wp14:editId="7F0480BB">
                  <wp:extent cx="355600" cy="406400"/>
                  <wp:effectExtent l="0" t="0" r="0" b="0"/>
                  <wp:docPr id="132" name="Рисунок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7935" w:rsidRDefault="00577935" w:rsidP="00F6228E">
            <w:pPr>
              <w:spacing w:after="0"/>
              <w:jc w:val="both"/>
            </w:pPr>
            <w:r>
              <w:br/>
            </w:r>
            <w:r>
              <w:rPr>
                <w:color w:val="000000"/>
                <w:sz w:val="20"/>
              </w:rPr>
              <w:t xml:space="preserve"> МИ (in vitro) </w:t>
            </w:r>
          </w:p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ACB83BC" wp14:editId="1C89C29A">
                  <wp:extent cx="355600" cy="406400"/>
                  <wp:effectExtent l="0" t="0" r="0" b="0"/>
                  <wp:docPr id="133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</w:tr>
      <w:tr w:rsidR="00577935" w:rsidRPr="00D13C7B" w:rsidTr="00F6228E">
        <w:trPr>
          <w:trHeight w:val="30"/>
          <w:tblCellSpacing w:w="0" w:type="auto"/>
        </w:trPr>
        <w:tc>
          <w:tcPr>
            <w:tcW w:w="1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7-1.</w:t>
            </w:r>
          </w:p>
        </w:tc>
        <w:tc>
          <w:tcPr>
            <w:tcW w:w="3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Тип медицинского изделия ин </w:t>
            </w:r>
            <w:proofErr w:type="spellStart"/>
            <w:r w:rsidRPr="00D13C7B">
              <w:rPr>
                <w:color w:val="000000"/>
                <w:sz w:val="20"/>
                <w:lang w:val="ru-RU"/>
              </w:rPr>
              <w:t>витро</w:t>
            </w:r>
            <w:proofErr w:type="spellEnd"/>
            <w:r w:rsidRPr="00D13C7B">
              <w:rPr>
                <w:color w:val="000000"/>
                <w:sz w:val="20"/>
                <w:lang w:val="ru-RU"/>
              </w:rPr>
              <w:t xml:space="preserve"> (</w:t>
            </w:r>
            <w:proofErr w:type="gramStart"/>
            <w:r w:rsidRPr="00D13C7B">
              <w:rPr>
                <w:color w:val="000000"/>
                <w:sz w:val="20"/>
                <w:lang w:val="ru-RU"/>
              </w:rPr>
              <w:t>необходимое</w:t>
            </w:r>
            <w:proofErr w:type="gramEnd"/>
            <w:r w:rsidRPr="00D13C7B">
              <w:rPr>
                <w:color w:val="000000"/>
                <w:sz w:val="20"/>
                <w:lang w:val="ru-RU"/>
              </w:rPr>
              <w:t xml:space="preserve"> указать)</w:t>
            </w:r>
          </w:p>
        </w:tc>
        <w:tc>
          <w:tcPr>
            <w:tcW w:w="2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bookmarkStart w:id="4" w:name="z1695"/>
            <w:proofErr w:type="spellStart"/>
            <w:r>
              <w:rPr>
                <w:color w:val="000000"/>
                <w:sz w:val="20"/>
              </w:rPr>
              <w:t>Закрытая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система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4"/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BFB58CC" wp14:editId="248A758F">
                  <wp:extent cx="355600" cy="406400"/>
                  <wp:effectExtent l="0" t="0" r="0" b="0"/>
                  <wp:docPr id="134" name="Рисунок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7935" w:rsidRDefault="00577935" w:rsidP="00F6228E">
            <w:pPr>
              <w:spacing w:after="0"/>
              <w:jc w:val="both"/>
            </w:pP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ECCB4B4" wp14:editId="3E3D61B7">
                  <wp:extent cx="355600" cy="406400"/>
                  <wp:effectExtent l="0" t="0" r="0" b="0"/>
                  <wp:docPr id="135" name="Рисунок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4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обоснование от производителя (указать страницу регистрационного досье)</w:t>
            </w:r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19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8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Краткая техническая характеристика (при наличии программного обеспечения включаются данные программного обеспечения)</w:t>
            </w:r>
          </w:p>
        </w:tc>
        <w:tc>
          <w:tcPr>
            <w:tcW w:w="2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казахском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языке</w:t>
            </w:r>
            <w:proofErr w:type="spellEnd"/>
          </w:p>
        </w:tc>
        <w:tc>
          <w:tcPr>
            <w:tcW w:w="4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77935" w:rsidRDefault="00577935" w:rsidP="00F6228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77935" w:rsidRDefault="00577935" w:rsidP="00F6228E"/>
        </w:tc>
        <w:tc>
          <w:tcPr>
            <w:tcW w:w="2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русском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языке</w:t>
            </w:r>
            <w:proofErr w:type="spellEnd"/>
          </w:p>
        </w:tc>
        <w:tc>
          <w:tcPr>
            <w:tcW w:w="4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</w:tr>
      <w:tr w:rsidR="00577935" w:rsidRPr="00D13C7B" w:rsidTr="00F6228E">
        <w:trPr>
          <w:trHeight w:val="30"/>
          <w:tblCellSpacing w:w="0" w:type="auto"/>
        </w:trPr>
        <w:tc>
          <w:tcPr>
            <w:tcW w:w="1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Класс в зависимости от степени потенциального риска применения (</w:t>
            </w:r>
            <w:proofErr w:type="gramStart"/>
            <w:r w:rsidRPr="00D13C7B">
              <w:rPr>
                <w:color w:val="000000"/>
                <w:sz w:val="20"/>
                <w:lang w:val="ru-RU"/>
              </w:rPr>
              <w:t>необходимое</w:t>
            </w:r>
            <w:proofErr w:type="gramEnd"/>
            <w:r w:rsidRPr="00D13C7B">
              <w:rPr>
                <w:color w:val="000000"/>
                <w:sz w:val="20"/>
                <w:lang w:val="ru-RU"/>
              </w:rPr>
              <w:t xml:space="preserve"> отметить)</w:t>
            </w:r>
          </w:p>
        </w:tc>
        <w:tc>
          <w:tcPr>
            <w:tcW w:w="4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20"/>
              <w:ind w:left="20"/>
              <w:jc w:val="both"/>
              <w:rPr>
                <w:lang w:val="ru-RU"/>
              </w:rPr>
            </w:pPr>
            <w:bookmarkStart w:id="5" w:name="z1697"/>
            <w:r w:rsidRPr="00D13C7B">
              <w:rPr>
                <w:color w:val="000000"/>
                <w:sz w:val="20"/>
                <w:lang w:val="ru-RU"/>
              </w:rPr>
              <w:t>Класс 1 - с низкой степенью риска</w:t>
            </w:r>
            <w:r w:rsidRPr="00D13C7B">
              <w:rPr>
                <w:lang w:val="ru-RU"/>
              </w:rPr>
              <w:br/>
            </w:r>
            <w:r w:rsidRPr="00D13C7B">
              <w:rPr>
                <w:color w:val="000000"/>
                <w:sz w:val="20"/>
                <w:lang w:val="ru-RU"/>
              </w:rPr>
              <w:t>Класс 2а - со средней степенью риска</w:t>
            </w:r>
            <w:r w:rsidRPr="00D13C7B">
              <w:rPr>
                <w:lang w:val="ru-RU"/>
              </w:rPr>
              <w:br/>
            </w:r>
            <w:r w:rsidRPr="00D13C7B">
              <w:rPr>
                <w:color w:val="000000"/>
                <w:sz w:val="20"/>
                <w:lang w:val="ru-RU"/>
              </w:rPr>
              <w:t>Класс 2б - с повышенной степенью риска</w:t>
            </w:r>
            <w:r w:rsidRPr="00D13C7B">
              <w:rPr>
                <w:lang w:val="ru-RU"/>
              </w:rPr>
              <w:br/>
            </w:r>
            <w:r w:rsidRPr="00D13C7B">
              <w:rPr>
                <w:color w:val="000000"/>
                <w:sz w:val="20"/>
                <w:lang w:val="ru-RU"/>
              </w:rPr>
              <w:t>Класс 3 - с высокой степенью риска</w:t>
            </w:r>
          </w:p>
        </w:tc>
        <w:bookmarkEnd w:id="5"/>
      </w:tr>
      <w:tr w:rsidR="00577935" w:rsidTr="00F6228E">
        <w:trPr>
          <w:trHeight w:val="30"/>
          <w:tblCellSpacing w:w="0" w:type="auto"/>
        </w:trPr>
        <w:tc>
          <w:tcPr>
            <w:tcW w:w="19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Медицинская техника является (отметить при необходимости)</w:t>
            </w:r>
          </w:p>
        </w:tc>
        <w:tc>
          <w:tcPr>
            <w:tcW w:w="4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bookmarkStart w:id="6" w:name="z1700"/>
            <w:r w:rsidRPr="00D13C7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Средство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измерения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6"/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3DA7AED" wp14:editId="7FAAC0F1">
                  <wp:extent cx="355600" cy="406400"/>
                  <wp:effectExtent l="0" t="0" r="0" b="0"/>
                  <wp:docPr id="136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7935" w:rsidRDefault="00577935" w:rsidP="00F6228E">
            <w:pPr>
              <w:spacing w:after="0"/>
              <w:jc w:val="both"/>
            </w:pPr>
            <w:r>
              <w:br/>
            </w:r>
            <w:proofErr w:type="spellStart"/>
            <w:r>
              <w:rPr>
                <w:color w:val="000000"/>
                <w:sz w:val="20"/>
              </w:rPr>
              <w:t>Комплекс</w:t>
            </w:r>
            <w:proofErr w:type="spellEnd"/>
            <w:r>
              <w:rPr>
                <w:color w:val="000000"/>
                <w:sz w:val="20"/>
              </w:rPr>
              <w:t xml:space="preserve"> (МТ) </w:t>
            </w:r>
          </w:p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4B8DE80" wp14:editId="533CC591">
                  <wp:extent cx="355600" cy="406400"/>
                  <wp:effectExtent l="0" t="0" r="0" b="0"/>
                  <wp:docPr id="137" name="Рисунок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7935" w:rsidRDefault="00577935" w:rsidP="00F6228E">
            <w:pPr>
              <w:spacing w:after="0"/>
              <w:jc w:val="both"/>
            </w:pPr>
            <w:r>
              <w:br/>
            </w:r>
            <w:proofErr w:type="spellStart"/>
            <w:r>
              <w:rPr>
                <w:color w:val="000000"/>
                <w:sz w:val="20"/>
              </w:rPr>
              <w:t>Система</w:t>
            </w:r>
            <w:proofErr w:type="spellEnd"/>
            <w:r>
              <w:rPr>
                <w:color w:val="000000"/>
                <w:sz w:val="20"/>
              </w:rPr>
              <w:t xml:space="preserve"> (МТ </w:t>
            </w:r>
          </w:p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 wp14:anchorId="5D74292F" wp14:editId="4C5CE44A">
                  <wp:extent cx="355600" cy="406400"/>
                  <wp:effectExtent l="0" t="0" r="0" b="0"/>
                  <wp:docPr id="138" name="Рисунок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7935" w:rsidRDefault="00577935" w:rsidP="00F6228E">
            <w:pPr>
              <w:spacing w:after="0"/>
              <w:jc w:val="both"/>
            </w:pPr>
            <w:r>
              <w:br/>
            </w:r>
            <w:proofErr w:type="spellStart"/>
            <w:r>
              <w:rPr>
                <w:color w:val="000000"/>
                <w:sz w:val="20"/>
              </w:rPr>
              <w:t>Аппарат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2AEBA29" wp14:editId="2428711E">
                  <wp:extent cx="355600" cy="406400"/>
                  <wp:effectExtent l="0" t="0" r="0" b="0"/>
                  <wp:docPr id="139" name="Рисунок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7935" w:rsidRDefault="00577935" w:rsidP="00F6228E">
            <w:pPr>
              <w:spacing w:after="0"/>
              <w:jc w:val="both"/>
            </w:pPr>
            <w:r>
              <w:br/>
            </w:r>
            <w:proofErr w:type="spellStart"/>
            <w:r>
              <w:rPr>
                <w:color w:val="000000"/>
                <w:sz w:val="20"/>
              </w:rPr>
              <w:t>Прибор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E88448B" wp14:editId="0CBA6EA0">
                  <wp:extent cx="355600" cy="406400"/>
                  <wp:effectExtent l="0" t="0" r="0" b="0"/>
                  <wp:docPr id="140" name="Рисунок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7935" w:rsidRDefault="00577935" w:rsidP="00F6228E">
            <w:pPr>
              <w:spacing w:after="0"/>
              <w:jc w:val="both"/>
            </w:pP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Оборудование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732B9B4" wp14:editId="200B1678">
                  <wp:extent cx="355600" cy="406400"/>
                  <wp:effectExtent l="0" t="0" r="0" b="0"/>
                  <wp:docPr id="141" name="Рисунок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77935" w:rsidRDefault="00577935" w:rsidP="00F6228E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Изделие медицинского назначения является (отметить при необходимости)</w:t>
            </w:r>
          </w:p>
        </w:tc>
        <w:tc>
          <w:tcPr>
            <w:tcW w:w="4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bookmarkStart w:id="7" w:name="z1705"/>
            <w:r w:rsidRPr="00D13C7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Средство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измерения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7"/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469B888" wp14:editId="46D9296D">
                  <wp:extent cx="355600" cy="406400"/>
                  <wp:effectExtent l="0" t="0" r="0" b="0"/>
                  <wp:docPr id="142" name="Рисунок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7935" w:rsidRDefault="00577935" w:rsidP="00F6228E">
            <w:pPr>
              <w:spacing w:after="0"/>
              <w:jc w:val="both"/>
            </w:pPr>
            <w:r>
              <w:br/>
            </w:r>
            <w:proofErr w:type="spellStart"/>
            <w:r>
              <w:rPr>
                <w:color w:val="000000"/>
                <w:sz w:val="20"/>
              </w:rPr>
              <w:t>Стерильное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4170348" wp14:editId="51E59BF9">
                  <wp:extent cx="355600" cy="406400"/>
                  <wp:effectExtent l="0" t="0" r="0" b="0"/>
                  <wp:docPr id="143" name="Рисунок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7935" w:rsidRDefault="00577935" w:rsidP="00F6228E">
            <w:pPr>
              <w:spacing w:after="0"/>
              <w:jc w:val="both"/>
            </w:pP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Набор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комплект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09D8FD9" wp14:editId="67A4635A">
                  <wp:extent cx="355600" cy="406400"/>
                  <wp:effectExtent l="0" t="0" r="0" b="0"/>
                  <wp:docPr id="144" name="Рисунок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77935" w:rsidRDefault="00577935" w:rsidP="00F6228E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Медицинское изделие </w:t>
            </w:r>
            <w:r>
              <w:rPr>
                <w:color w:val="000000"/>
                <w:sz w:val="20"/>
              </w:rPr>
              <w:t>in</w:t>
            </w:r>
            <w:r w:rsidRPr="00D13C7B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vitro</w:t>
            </w:r>
            <w:r w:rsidRPr="00D13C7B">
              <w:rPr>
                <w:color w:val="000000"/>
                <w:sz w:val="20"/>
                <w:lang w:val="ru-RU"/>
              </w:rPr>
              <w:t xml:space="preserve"> является (отметить при необходимости)</w:t>
            </w:r>
          </w:p>
        </w:tc>
        <w:tc>
          <w:tcPr>
            <w:tcW w:w="4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bookmarkStart w:id="8" w:name="z1707"/>
            <w:r w:rsidRPr="00D13C7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Средство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измерения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8"/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88466B6" wp14:editId="7A6526FC">
                  <wp:extent cx="355600" cy="406400"/>
                  <wp:effectExtent l="0" t="0" r="0" b="0"/>
                  <wp:docPr id="145" name="Рисунок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7935" w:rsidRDefault="00577935" w:rsidP="00F6228E">
            <w:pPr>
              <w:spacing w:after="0"/>
              <w:jc w:val="both"/>
            </w:pPr>
            <w:r>
              <w:br/>
            </w:r>
            <w:proofErr w:type="spellStart"/>
            <w:r>
              <w:rPr>
                <w:color w:val="000000"/>
                <w:sz w:val="20"/>
              </w:rPr>
              <w:t>Аппарат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5958DB5" wp14:editId="256A0B7B">
                  <wp:extent cx="355600" cy="406400"/>
                  <wp:effectExtent l="0" t="0" r="0" b="0"/>
                  <wp:docPr id="146" name="Рисунок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7935" w:rsidRDefault="00577935" w:rsidP="00F6228E">
            <w:pPr>
              <w:spacing w:after="0"/>
              <w:jc w:val="both"/>
            </w:pPr>
            <w:r>
              <w:br/>
            </w:r>
            <w:proofErr w:type="spellStart"/>
            <w:r>
              <w:rPr>
                <w:color w:val="000000"/>
                <w:sz w:val="20"/>
              </w:rPr>
              <w:t>Прибор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0474665" wp14:editId="7964934A">
                  <wp:extent cx="355600" cy="406400"/>
                  <wp:effectExtent l="0" t="0" r="0" b="0"/>
                  <wp:docPr id="147" name="Рисунок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7935" w:rsidRDefault="00577935" w:rsidP="00F6228E">
            <w:pPr>
              <w:spacing w:after="0"/>
              <w:jc w:val="both"/>
            </w:pPr>
            <w:r>
              <w:br/>
            </w:r>
            <w:proofErr w:type="spellStart"/>
            <w:r>
              <w:rPr>
                <w:color w:val="000000"/>
                <w:sz w:val="20"/>
              </w:rPr>
              <w:t>Оборудование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2736ECD" wp14:editId="416E7E1F">
                  <wp:extent cx="355600" cy="406400"/>
                  <wp:effectExtent l="0" t="0" r="0" b="0"/>
                  <wp:docPr id="148" name="Рисунок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7935" w:rsidRDefault="00577935" w:rsidP="00F6228E">
            <w:pPr>
              <w:spacing w:after="0"/>
              <w:jc w:val="both"/>
            </w:pPr>
            <w:r>
              <w:br/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самоконтроля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 wp14:anchorId="46E94853" wp14:editId="7E88628D">
                  <wp:extent cx="355600" cy="406400"/>
                  <wp:effectExtent l="0" t="0" r="0" b="0"/>
                  <wp:docPr id="149" name="Рисунок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7935" w:rsidRDefault="00577935" w:rsidP="00F6228E">
            <w:pPr>
              <w:spacing w:after="0"/>
              <w:jc w:val="both"/>
            </w:pP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Набор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комплект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139C996" wp14:editId="30F75DD4">
                  <wp:extent cx="355600" cy="406400"/>
                  <wp:effectExtent l="0" t="0" r="0" b="0"/>
                  <wp:docPr id="150" name="Рисунок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1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В </w:t>
            </w:r>
            <w:proofErr w:type="gramStart"/>
            <w:r w:rsidRPr="00D13C7B">
              <w:rPr>
                <w:color w:val="000000"/>
                <w:sz w:val="20"/>
                <w:lang w:val="ru-RU"/>
              </w:rPr>
              <w:t>составе</w:t>
            </w:r>
            <w:proofErr w:type="gramEnd"/>
            <w:r w:rsidRPr="00D13C7B">
              <w:rPr>
                <w:color w:val="000000"/>
                <w:sz w:val="20"/>
                <w:lang w:val="ru-RU"/>
              </w:rPr>
              <w:t xml:space="preserve"> имеется лекарственное средство</w:t>
            </w:r>
          </w:p>
        </w:tc>
        <w:tc>
          <w:tcPr>
            <w:tcW w:w="4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bookmarkStart w:id="9" w:name="z1712"/>
            <w:r w:rsidRPr="00D13C7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9"/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CD75BCB" wp14:editId="0CE9430E">
                  <wp:extent cx="355600" cy="406400"/>
                  <wp:effectExtent l="0" t="0" r="0" b="0"/>
                  <wp:docPr id="151" name="Рисунок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7935" w:rsidRDefault="00577935" w:rsidP="00F6228E">
            <w:pPr>
              <w:spacing w:after="0"/>
              <w:jc w:val="both"/>
            </w:pP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BBE2E6D" wp14:editId="7A07EA3B">
                  <wp:extent cx="355600" cy="406400"/>
                  <wp:effectExtent l="0" t="0" r="0" b="0"/>
                  <wp:docPr id="152" name="Рисунок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1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Комплектация</w:t>
            </w:r>
            <w:proofErr w:type="spellEnd"/>
            <w:r>
              <w:rPr>
                <w:color w:val="000000"/>
                <w:sz w:val="20"/>
              </w:rPr>
              <w:t xml:space="preserve"> МИ</w:t>
            </w:r>
          </w:p>
        </w:tc>
        <w:tc>
          <w:tcPr>
            <w:tcW w:w="4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</w:tr>
      <w:tr w:rsidR="00577935" w:rsidRPr="00D13C7B" w:rsidTr="00F6228E">
        <w:trPr>
          <w:trHeight w:val="30"/>
          <w:tblCellSpacing w:w="0" w:type="auto"/>
        </w:trPr>
        <w:tc>
          <w:tcPr>
            <w:tcW w:w="1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Наименование модели (модификации) МИ на русском языке **</w:t>
            </w:r>
          </w:p>
        </w:tc>
      </w:tr>
      <w:tr w:rsidR="00577935" w:rsidRPr="00D13C7B" w:rsidTr="00F6228E">
        <w:trPr>
          <w:trHeight w:val="30"/>
          <w:tblCellSpacing w:w="0" w:type="auto"/>
        </w:trPr>
        <w:tc>
          <w:tcPr>
            <w:tcW w:w="1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0"/>
              <w:jc w:val="both"/>
              <w:rPr>
                <w:lang w:val="ru-RU"/>
              </w:rPr>
            </w:pPr>
            <w:r w:rsidRPr="00D13C7B">
              <w:rPr>
                <w:lang w:val="ru-RU"/>
              </w:rP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Наименование модели (модификации) МИ на казахском языке **</w:t>
            </w:r>
          </w:p>
        </w:tc>
      </w:tr>
    </w:tbl>
    <w:p w:rsidR="00577935" w:rsidRPr="00D13C7B" w:rsidRDefault="00577935" w:rsidP="00577935">
      <w:pPr>
        <w:spacing w:after="0"/>
        <w:rPr>
          <w:lang w:val="ru-RU"/>
        </w:rPr>
      </w:pPr>
      <w:r w:rsidRPr="00D13C7B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27"/>
        <w:gridCol w:w="736"/>
        <w:gridCol w:w="585"/>
        <w:gridCol w:w="1000"/>
        <w:gridCol w:w="1000"/>
        <w:gridCol w:w="726"/>
        <w:gridCol w:w="726"/>
        <w:gridCol w:w="1040"/>
        <w:gridCol w:w="1040"/>
        <w:gridCol w:w="582"/>
        <w:gridCol w:w="708"/>
      </w:tblGrid>
      <w:tr w:rsidR="00577935" w:rsidTr="00F6228E">
        <w:trPr>
          <w:trHeight w:val="30"/>
          <w:tblCellSpacing w:w="0" w:type="auto"/>
        </w:trPr>
        <w:tc>
          <w:tcPr>
            <w:tcW w:w="2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Вид составной части на русском языке ***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20"/>
              <w:ind w:left="20"/>
              <w:jc w:val="both"/>
              <w:rPr>
                <w:lang w:val="ru-RU"/>
              </w:rPr>
            </w:pPr>
            <w:bookmarkStart w:id="10" w:name="z1713"/>
            <w:r w:rsidRPr="00D13C7B">
              <w:rPr>
                <w:color w:val="000000"/>
                <w:sz w:val="20"/>
                <w:lang w:val="ru-RU"/>
              </w:rPr>
              <w:t>Вид</w:t>
            </w:r>
            <w:r w:rsidRPr="00D13C7B">
              <w:rPr>
                <w:lang w:val="ru-RU"/>
              </w:rPr>
              <w:br/>
            </w:r>
            <w:r w:rsidRPr="00D13C7B">
              <w:rPr>
                <w:color w:val="000000"/>
                <w:sz w:val="20"/>
                <w:lang w:val="ru-RU"/>
              </w:rPr>
              <w:t>составной части на казахском языке ***</w:t>
            </w:r>
          </w:p>
        </w:tc>
        <w:bookmarkEnd w:id="10"/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Наименование составных частей на русском языке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Наименование составных частей на казахском языке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Модель составных частей на русском языке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Модель составных частей на казахском языке</w:t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Производитель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русском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языке</w:t>
            </w:r>
            <w:proofErr w:type="spellEnd"/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Производитель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казахском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языке</w:t>
            </w:r>
            <w:proofErr w:type="spellEnd"/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Страна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русском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языке</w:t>
            </w:r>
            <w:proofErr w:type="spellEnd"/>
          </w:p>
        </w:tc>
        <w:tc>
          <w:tcPr>
            <w:tcW w:w="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Страна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казахском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языке</w:t>
            </w:r>
            <w:proofErr w:type="spellEnd"/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2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блок</w:t>
            </w:r>
            <w:proofErr w:type="spellEnd"/>
            <w:r>
              <w:rPr>
                <w:color w:val="000000"/>
                <w:sz w:val="20"/>
              </w:rPr>
              <w:t xml:space="preserve"> МТ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блок</w:t>
            </w:r>
            <w:proofErr w:type="spellEnd"/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2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комплектующее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жиынтықтаушылар</w:t>
            </w:r>
            <w:proofErr w:type="spellEnd"/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2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програмное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обеспечение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бағдарламалық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жасақтама</w:t>
            </w:r>
            <w:proofErr w:type="spellEnd"/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2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принадлежность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керек-жарақтары</w:t>
            </w:r>
            <w:proofErr w:type="spellEnd"/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2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расходный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материалдары</w:t>
            </w:r>
            <w:proofErr w:type="spellEnd"/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</w:tr>
      <w:tr w:rsidR="00577935" w:rsidRPr="00D13C7B" w:rsidTr="00F6228E">
        <w:trPr>
          <w:trHeight w:val="30"/>
          <w:tblCellSpacing w:w="0" w:type="auto"/>
        </w:trPr>
        <w:tc>
          <w:tcPr>
            <w:tcW w:w="2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изделие </w:t>
            </w:r>
            <w:proofErr w:type="spellStart"/>
            <w:r w:rsidRPr="00D13C7B">
              <w:rPr>
                <w:color w:val="000000"/>
                <w:sz w:val="20"/>
                <w:lang w:val="ru-RU"/>
              </w:rPr>
              <w:t>типоразмерного</w:t>
            </w:r>
            <w:proofErr w:type="spellEnd"/>
            <w:r w:rsidRPr="00D13C7B">
              <w:rPr>
                <w:color w:val="000000"/>
                <w:sz w:val="20"/>
                <w:lang w:val="ru-RU"/>
              </w:rPr>
              <w:t xml:space="preserve"> ряд</w:t>
            </w:r>
            <w:proofErr w:type="gramStart"/>
            <w:r w:rsidRPr="00D13C7B">
              <w:rPr>
                <w:color w:val="000000"/>
                <w:sz w:val="20"/>
                <w:lang w:val="ru-RU"/>
              </w:rPr>
              <w:t>а(</w:t>
            </w:r>
            <w:proofErr w:type="gramEnd"/>
            <w:r w:rsidRPr="00D13C7B">
              <w:rPr>
                <w:color w:val="000000"/>
                <w:sz w:val="20"/>
                <w:lang w:val="ru-RU"/>
              </w:rPr>
              <w:t xml:space="preserve">с указанием </w:t>
            </w:r>
            <w:r w:rsidRPr="00D13C7B">
              <w:rPr>
                <w:color w:val="000000"/>
                <w:sz w:val="20"/>
                <w:lang w:val="ru-RU"/>
              </w:rPr>
              <w:lastRenderedPageBreak/>
              <w:t>диапазона размеров 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0"/>
              <w:jc w:val="both"/>
              <w:rPr>
                <w:lang w:val="ru-RU"/>
              </w:rPr>
            </w:pPr>
            <w:r w:rsidRPr="00D13C7B">
              <w:rPr>
                <w:lang w:val="ru-RU"/>
              </w:rPr>
              <w:lastRenderedPageBreak/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0"/>
              <w:jc w:val="both"/>
              <w:rPr>
                <w:lang w:val="ru-RU"/>
              </w:rPr>
            </w:pPr>
            <w:r w:rsidRPr="00D13C7B">
              <w:rPr>
                <w:lang w:val="ru-RU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0"/>
              <w:jc w:val="both"/>
              <w:rPr>
                <w:lang w:val="ru-RU"/>
              </w:rPr>
            </w:pPr>
            <w:r w:rsidRPr="00D13C7B">
              <w:rPr>
                <w:lang w:val="ru-RU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0"/>
              <w:jc w:val="both"/>
              <w:rPr>
                <w:lang w:val="ru-RU"/>
              </w:rPr>
            </w:pPr>
            <w:r w:rsidRPr="00D13C7B">
              <w:rPr>
                <w:lang w:val="ru-RU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0"/>
              <w:jc w:val="both"/>
              <w:rPr>
                <w:lang w:val="ru-RU"/>
              </w:rPr>
            </w:pPr>
            <w:r w:rsidRPr="00D13C7B">
              <w:rPr>
                <w:lang w:val="ru-RU"/>
              </w:rPr>
              <w:br/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0"/>
              <w:jc w:val="both"/>
              <w:rPr>
                <w:lang w:val="ru-RU"/>
              </w:rPr>
            </w:pPr>
            <w:r w:rsidRPr="00D13C7B">
              <w:rPr>
                <w:lang w:val="ru-RU"/>
              </w:rPr>
              <w:br/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0"/>
              <w:jc w:val="both"/>
              <w:rPr>
                <w:lang w:val="ru-RU"/>
              </w:rPr>
            </w:pPr>
            <w:r w:rsidRPr="00D13C7B">
              <w:rPr>
                <w:lang w:val="ru-RU"/>
              </w:rPr>
              <w:br/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0"/>
              <w:jc w:val="both"/>
              <w:rPr>
                <w:lang w:val="ru-RU"/>
              </w:rPr>
            </w:pPr>
            <w:r w:rsidRPr="00D13C7B">
              <w:rPr>
                <w:lang w:val="ru-RU"/>
              </w:rPr>
              <w:br/>
            </w:r>
          </w:p>
        </w:tc>
        <w:tc>
          <w:tcPr>
            <w:tcW w:w="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0"/>
              <w:jc w:val="both"/>
              <w:rPr>
                <w:lang w:val="ru-RU"/>
              </w:rPr>
            </w:pPr>
            <w:r w:rsidRPr="00D13C7B">
              <w:rPr>
                <w:lang w:val="ru-RU"/>
              </w:rPr>
              <w:br/>
            </w:r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2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реагент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2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Упаковка</w:t>
            </w:r>
            <w:proofErr w:type="spellEnd"/>
          </w:p>
        </w:tc>
      </w:tr>
    </w:tbl>
    <w:p w:rsidR="00577935" w:rsidRDefault="00577935" w:rsidP="00577935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81"/>
        <w:gridCol w:w="1275"/>
        <w:gridCol w:w="1055"/>
        <w:gridCol w:w="1253"/>
        <w:gridCol w:w="987"/>
        <w:gridCol w:w="922"/>
        <w:gridCol w:w="1016"/>
        <w:gridCol w:w="508"/>
        <w:gridCol w:w="485"/>
        <w:gridCol w:w="824"/>
        <w:gridCol w:w="664"/>
      </w:tblGrid>
      <w:tr w:rsidR="00577935" w:rsidTr="00F6228E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Вид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первичная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вторичная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Размер</w:t>
            </w:r>
            <w:proofErr w:type="spellEnd"/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Объем</w:t>
            </w:r>
            <w:proofErr w:type="spellEnd"/>
          </w:p>
        </w:tc>
        <w:tc>
          <w:tcPr>
            <w:tcW w:w="10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единиц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упаковке</w:t>
            </w:r>
            <w:proofErr w:type="spellEnd"/>
          </w:p>
        </w:tc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Краткое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описание</w:t>
            </w:r>
            <w:proofErr w:type="spellEnd"/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Первичная</w:t>
            </w:r>
            <w:proofErr w:type="spellEnd"/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10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Вторичная</w:t>
            </w:r>
            <w:proofErr w:type="spellEnd"/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10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Групповая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10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0" w:type="auto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хранения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месяцев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0" w:type="auto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77935" w:rsidRDefault="00577935" w:rsidP="00F6228E"/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Гарантийный срок эксплуатации приборов (аппаратов, оборудовании)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месяцев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Условия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транспортирования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Условия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хранения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</w:tr>
      <w:tr w:rsidR="00577935" w:rsidRPr="00D13C7B" w:rsidTr="00F6228E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Регистрация в стране-производителе и других странах</w:t>
            </w:r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Название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страны</w:t>
            </w:r>
            <w:proofErr w:type="spellEnd"/>
          </w:p>
        </w:tc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№ регистрационного удостоверения (указывается при наличии)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выдачи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действия</w:t>
            </w:r>
            <w:proofErr w:type="spellEnd"/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Производство</w:t>
            </w:r>
            <w:proofErr w:type="spellEnd"/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bookmarkStart w:id="11" w:name="z1714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данном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производстве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1"/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CB1C329" wp14:editId="6A98BAC2">
                  <wp:extent cx="355600" cy="406400"/>
                  <wp:effectExtent l="0" t="0" r="0" b="0"/>
                  <wp:docPr id="153" name="Рисунок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7935" w:rsidRDefault="00577935" w:rsidP="00F6228E">
            <w:pPr>
              <w:spacing w:after="0"/>
              <w:jc w:val="both"/>
            </w:pPr>
            <w:r>
              <w:br/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данном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производстве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0418D88" wp14:editId="6DDF40D8">
                  <wp:extent cx="355600" cy="406400"/>
                  <wp:effectExtent l="0" t="0" r="0" b="0"/>
                  <wp:docPr id="154" name="Рисунок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7935" w:rsidRDefault="00577935" w:rsidP="00F6228E">
            <w:pPr>
              <w:spacing w:after="0"/>
              <w:jc w:val="both"/>
            </w:pP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другом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производстве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8C77F48" wp14:editId="086AA2BC">
                  <wp:extent cx="355600" cy="406400"/>
                  <wp:effectExtent l="0" t="0" r="0" b="0"/>
                  <wp:docPr id="155" name="Рисунок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</w:tr>
      <w:tr w:rsidR="00577935" w:rsidRPr="00D13C7B" w:rsidTr="00F6228E">
        <w:trPr>
          <w:trHeight w:val="30"/>
          <w:tblCellSpacing w:w="0" w:type="auto"/>
        </w:trPr>
        <w:tc>
          <w:tcPr>
            <w:tcW w:w="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19.</w:t>
            </w:r>
          </w:p>
        </w:tc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Производитель медицинского изделия и участок производства (включая участки производства любого компонента, который является частью медицинского изделия)</w:t>
            </w:r>
          </w:p>
        </w:tc>
      </w:tr>
      <w:tr w:rsidR="00577935" w:rsidRPr="00D13C7B" w:rsidTr="00F6228E">
        <w:trPr>
          <w:trHeight w:val="30"/>
          <w:tblCellSpacing w:w="0" w:type="auto"/>
        </w:trPr>
        <w:tc>
          <w:tcPr>
            <w:tcW w:w="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Тип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производителя</w:t>
            </w:r>
            <w:proofErr w:type="spellEnd"/>
          </w:p>
        </w:tc>
        <w:tc>
          <w:tcPr>
            <w:tcW w:w="2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Наименование, страна 1,2 (на казахском, русском, английском языках)</w:t>
            </w:r>
          </w:p>
        </w:tc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№, дата и срок действия разрешительного документа</w:t>
            </w:r>
          </w:p>
        </w:tc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Юридический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адрес</w:t>
            </w:r>
            <w:proofErr w:type="spellEnd"/>
          </w:p>
        </w:tc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Фактический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адрес</w:t>
            </w:r>
            <w:proofErr w:type="spellEnd"/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Телефон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факс</w:t>
            </w:r>
            <w:proofErr w:type="spellEnd"/>
            <w:r>
              <w:rPr>
                <w:color w:val="000000"/>
                <w:sz w:val="20"/>
              </w:rPr>
              <w:t>, e-mail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Ф.И.О. (при наличии), должность руководителя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Ф.И.О. (при наличии), должность контактного лица</w:t>
            </w:r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Производитель</w:t>
            </w:r>
            <w:proofErr w:type="spellEnd"/>
          </w:p>
        </w:tc>
        <w:tc>
          <w:tcPr>
            <w:tcW w:w="2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</w:tr>
      <w:tr w:rsidR="00577935" w:rsidRPr="00D13C7B" w:rsidTr="00F6228E">
        <w:trPr>
          <w:trHeight w:val="30"/>
          <w:tblCellSpacing w:w="0" w:type="auto"/>
        </w:trPr>
        <w:tc>
          <w:tcPr>
            <w:tcW w:w="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Уполномоченный представитель производителя в Республике Казахстан</w:t>
            </w:r>
          </w:p>
        </w:tc>
        <w:tc>
          <w:tcPr>
            <w:tcW w:w="2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0"/>
              <w:jc w:val="both"/>
              <w:rPr>
                <w:lang w:val="ru-RU"/>
              </w:rPr>
            </w:pPr>
            <w:r w:rsidRPr="00D13C7B">
              <w:rPr>
                <w:lang w:val="ru-RU"/>
              </w:rPr>
              <w:br/>
            </w:r>
          </w:p>
        </w:tc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0"/>
              <w:jc w:val="both"/>
              <w:rPr>
                <w:lang w:val="ru-RU"/>
              </w:rPr>
            </w:pPr>
            <w:r w:rsidRPr="00D13C7B">
              <w:rPr>
                <w:lang w:val="ru-RU"/>
              </w:rPr>
              <w:br/>
            </w:r>
          </w:p>
        </w:tc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0"/>
              <w:jc w:val="both"/>
              <w:rPr>
                <w:lang w:val="ru-RU"/>
              </w:rPr>
            </w:pPr>
            <w:r w:rsidRPr="00D13C7B">
              <w:rPr>
                <w:lang w:val="ru-RU"/>
              </w:rPr>
              <w:br/>
            </w:r>
          </w:p>
        </w:tc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0"/>
              <w:jc w:val="both"/>
              <w:rPr>
                <w:lang w:val="ru-RU"/>
              </w:rPr>
            </w:pPr>
            <w:r w:rsidRPr="00D13C7B">
              <w:rPr>
                <w:lang w:val="ru-RU"/>
              </w:rPr>
              <w:br/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0"/>
              <w:jc w:val="both"/>
              <w:rPr>
                <w:lang w:val="ru-RU"/>
              </w:rPr>
            </w:pPr>
            <w:r w:rsidRPr="00D13C7B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0"/>
              <w:jc w:val="both"/>
              <w:rPr>
                <w:lang w:val="ru-RU"/>
              </w:rPr>
            </w:pPr>
            <w:r w:rsidRPr="00D13C7B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0"/>
              <w:jc w:val="both"/>
              <w:rPr>
                <w:lang w:val="ru-RU"/>
              </w:rPr>
            </w:pPr>
            <w:r w:rsidRPr="00D13C7B">
              <w:rPr>
                <w:lang w:val="ru-RU"/>
              </w:rPr>
              <w:br/>
            </w:r>
          </w:p>
        </w:tc>
      </w:tr>
      <w:tr w:rsidR="00577935" w:rsidRPr="00D13C7B" w:rsidTr="00F6228E">
        <w:trPr>
          <w:trHeight w:val="30"/>
          <w:tblCellSpacing w:w="0" w:type="auto"/>
        </w:trPr>
        <w:tc>
          <w:tcPr>
            <w:tcW w:w="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Контактные данные уполномоченного лица по мониторингу неблагоприятных событий (инцидентов) на территории Республики Казахстан</w:t>
            </w:r>
          </w:p>
        </w:tc>
        <w:tc>
          <w:tcPr>
            <w:tcW w:w="2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0"/>
              <w:jc w:val="both"/>
              <w:rPr>
                <w:lang w:val="ru-RU"/>
              </w:rPr>
            </w:pPr>
            <w:r w:rsidRPr="00D13C7B">
              <w:rPr>
                <w:lang w:val="ru-RU"/>
              </w:rPr>
              <w:br/>
            </w:r>
          </w:p>
        </w:tc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0"/>
              <w:jc w:val="both"/>
              <w:rPr>
                <w:lang w:val="ru-RU"/>
              </w:rPr>
            </w:pPr>
            <w:r w:rsidRPr="00D13C7B">
              <w:rPr>
                <w:lang w:val="ru-RU"/>
              </w:rPr>
              <w:br/>
            </w:r>
          </w:p>
        </w:tc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0"/>
              <w:jc w:val="both"/>
              <w:rPr>
                <w:lang w:val="ru-RU"/>
              </w:rPr>
            </w:pPr>
            <w:r w:rsidRPr="00D13C7B">
              <w:rPr>
                <w:lang w:val="ru-RU"/>
              </w:rPr>
              <w:br/>
            </w:r>
          </w:p>
        </w:tc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0"/>
              <w:jc w:val="both"/>
              <w:rPr>
                <w:lang w:val="ru-RU"/>
              </w:rPr>
            </w:pPr>
            <w:r w:rsidRPr="00D13C7B">
              <w:rPr>
                <w:lang w:val="ru-RU"/>
              </w:rPr>
              <w:br/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0"/>
              <w:jc w:val="both"/>
              <w:rPr>
                <w:lang w:val="ru-RU"/>
              </w:rPr>
            </w:pPr>
            <w:r w:rsidRPr="00D13C7B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0"/>
              <w:jc w:val="both"/>
              <w:rPr>
                <w:lang w:val="ru-RU"/>
              </w:rPr>
            </w:pPr>
            <w:r w:rsidRPr="00D13C7B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0"/>
              <w:jc w:val="both"/>
              <w:rPr>
                <w:lang w:val="ru-RU"/>
              </w:rPr>
            </w:pPr>
            <w:r w:rsidRPr="00D13C7B">
              <w:rPr>
                <w:lang w:val="ru-RU"/>
              </w:rPr>
              <w:br/>
            </w:r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Производственная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площадка</w:t>
            </w:r>
            <w:proofErr w:type="spellEnd"/>
          </w:p>
        </w:tc>
        <w:tc>
          <w:tcPr>
            <w:tcW w:w="2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Заявитель</w:t>
            </w:r>
            <w:proofErr w:type="spellEnd"/>
          </w:p>
        </w:tc>
        <w:tc>
          <w:tcPr>
            <w:tcW w:w="2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доверенности</w:t>
            </w:r>
            <w:proofErr w:type="spellEnd"/>
          </w:p>
        </w:tc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</w:tr>
      <w:tr w:rsidR="00577935" w:rsidRPr="00D13C7B" w:rsidTr="00F6228E">
        <w:trPr>
          <w:trHeight w:val="30"/>
          <w:tblCellSpacing w:w="0" w:type="auto"/>
        </w:trPr>
        <w:tc>
          <w:tcPr>
            <w:tcW w:w="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Изменения, вносимые в регистрационное досье (заполняются при типе заявки – внесение изменений) (указать вносимые изменения)</w:t>
            </w:r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Редакция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внесения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изменений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Вносимые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изменения</w:t>
            </w:r>
            <w:proofErr w:type="spellEnd"/>
          </w:p>
        </w:tc>
      </w:tr>
    </w:tbl>
    <w:p w:rsidR="00577935" w:rsidRDefault="00577935" w:rsidP="00577935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09"/>
        <w:gridCol w:w="5450"/>
        <w:gridCol w:w="511"/>
      </w:tblGrid>
      <w:tr w:rsidR="00577935" w:rsidRPr="00D13C7B" w:rsidTr="00F6228E">
        <w:trPr>
          <w:trHeight w:val="30"/>
          <w:tblCellSpacing w:w="0" w:type="auto"/>
        </w:trPr>
        <w:tc>
          <w:tcPr>
            <w:tcW w:w="4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Данные по договору на проведение экспертизы</w:t>
            </w:r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4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6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№ </w:t>
            </w:r>
            <w:proofErr w:type="spellStart"/>
            <w:r>
              <w:rPr>
                <w:color w:val="000000"/>
                <w:sz w:val="20"/>
              </w:rPr>
              <w:t>договора</w:t>
            </w:r>
            <w:proofErr w:type="spellEnd"/>
          </w:p>
        </w:tc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4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6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заключения</w:t>
            </w:r>
            <w:proofErr w:type="spellEnd"/>
          </w:p>
        </w:tc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4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6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действия</w:t>
            </w:r>
            <w:proofErr w:type="spellEnd"/>
          </w:p>
        </w:tc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</w:tr>
      <w:tr w:rsidR="00577935" w:rsidRPr="00D13C7B" w:rsidTr="00F6228E">
        <w:trPr>
          <w:trHeight w:val="30"/>
          <w:tblCellSpacing w:w="0" w:type="auto"/>
        </w:trPr>
        <w:tc>
          <w:tcPr>
            <w:tcW w:w="4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Субъект, осуществляющий оплату за проведение экспертизы</w:t>
            </w:r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4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6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юридического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4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6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Страна</w:t>
            </w:r>
            <w:proofErr w:type="spellEnd"/>
          </w:p>
        </w:tc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4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6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Юридический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адрес</w:t>
            </w:r>
            <w:proofErr w:type="spellEnd"/>
          </w:p>
        </w:tc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4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Фактический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адрес</w:t>
            </w:r>
            <w:proofErr w:type="spellEnd"/>
          </w:p>
        </w:tc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</w:tr>
      <w:tr w:rsidR="00577935" w:rsidRPr="00D13C7B" w:rsidTr="00F6228E">
        <w:trPr>
          <w:trHeight w:val="30"/>
          <w:tblCellSpacing w:w="0" w:type="auto"/>
        </w:trPr>
        <w:tc>
          <w:tcPr>
            <w:tcW w:w="4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6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Ф.И.О. (при наличии)</w:t>
            </w:r>
          </w:p>
        </w:tc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0"/>
              <w:jc w:val="both"/>
              <w:rPr>
                <w:lang w:val="ru-RU"/>
              </w:rPr>
            </w:pPr>
            <w:r w:rsidRPr="00D13C7B">
              <w:rPr>
                <w:lang w:val="ru-RU"/>
              </w:rPr>
              <w:br/>
            </w:r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4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6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Телефон</w:t>
            </w:r>
            <w:proofErr w:type="spellEnd"/>
          </w:p>
        </w:tc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4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6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Факс</w:t>
            </w:r>
            <w:proofErr w:type="spellEnd"/>
          </w:p>
        </w:tc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4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6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адрес</w:t>
            </w:r>
            <w:proofErr w:type="spellEnd"/>
          </w:p>
        </w:tc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4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6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Бизнес-идентификационный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</w:p>
        </w:tc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4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6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Индивидуальный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идентификационный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</w:p>
        </w:tc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4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6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Банк</w:t>
            </w:r>
            <w:proofErr w:type="spellEnd"/>
          </w:p>
        </w:tc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4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6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Расчетный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счет</w:t>
            </w:r>
            <w:proofErr w:type="spellEnd"/>
          </w:p>
        </w:tc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4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6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Валютный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счет</w:t>
            </w:r>
            <w:proofErr w:type="spellEnd"/>
          </w:p>
        </w:tc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4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6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Код</w:t>
            </w:r>
            <w:proofErr w:type="spellEnd"/>
          </w:p>
        </w:tc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</w:tr>
      <w:tr w:rsidR="00577935" w:rsidTr="00F6228E">
        <w:trPr>
          <w:trHeight w:val="30"/>
          <w:tblCellSpacing w:w="0" w:type="auto"/>
        </w:trPr>
        <w:tc>
          <w:tcPr>
            <w:tcW w:w="4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6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Банковский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идентификационный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</w:t>
            </w:r>
            <w:proofErr w:type="spellEnd"/>
          </w:p>
        </w:tc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Default="00577935" w:rsidP="00F6228E">
            <w:pPr>
              <w:spacing w:after="0"/>
              <w:jc w:val="both"/>
            </w:pPr>
            <w:r>
              <w:br/>
            </w:r>
          </w:p>
        </w:tc>
      </w:tr>
      <w:tr w:rsidR="00577935" w:rsidRPr="00D13C7B" w:rsidTr="00F6228E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20"/>
              <w:ind w:left="20"/>
              <w:jc w:val="both"/>
              <w:rPr>
                <w:lang w:val="ru-RU"/>
              </w:rPr>
            </w:pPr>
            <w:bookmarkStart w:id="12" w:name="z1716"/>
            <w:r w:rsidRPr="00D13C7B">
              <w:rPr>
                <w:color w:val="000000"/>
                <w:sz w:val="20"/>
                <w:lang w:val="ru-RU"/>
              </w:rPr>
              <w:t>Заявитель: ______________________________________________________</w:t>
            </w:r>
            <w:r w:rsidRPr="00D13C7B">
              <w:rPr>
                <w:lang w:val="ru-RU"/>
              </w:rPr>
              <w:br/>
            </w:r>
            <w:r w:rsidRPr="00D13C7B">
              <w:rPr>
                <w:color w:val="000000"/>
                <w:sz w:val="20"/>
                <w:lang w:val="ru-RU"/>
              </w:rPr>
              <w:t>Гарантирую: достоверность информации, адекватность переводов методик контроля качества, эксплуатационного документа, инструкции по медицинскому применению медицинского изделия</w:t>
            </w:r>
            <w:proofErr w:type="gramStart"/>
            <w:r w:rsidRPr="00D13C7B">
              <w:rPr>
                <w:color w:val="000000"/>
                <w:sz w:val="20"/>
                <w:lang w:val="ru-RU"/>
              </w:rPr>
              <w:t xml:space="preserve"> ,</w:t>
            </w:r>
            <w:proofErr w:type="gramEnd"/>
            <w:r w:rsidRPr="00D13C7B">
              <w:rPr>
                <w:color w:val="000000"/>
                <w:sz w:val="20"/>
                <w:lang w:val="ru-RU"/>
              </w:rPr>
              <w:t xml:space="preserve"> представление до начала лабораторных испытаний образцов медицинского изделия , стандартные образцы в количествах, достаточных для трехкратного анализа, специфические реагенты, расходные материалы, применяемые при проведении испытаний (в исключительных случаях и на условиях возврата), а также их соответствие документам по качеству, представленным на экспертизу.</w:t>
            </w:r>
            <w:r w:rsidRPr="00D13C7B">
              <w:rPr>
                <w:lang w:val="ru-RU"/>
              </w:rPr>
              <w:br/>
            </w:r>
            <w:r w:rsidRPr="00D13C7B">
              <w:rPr>
                <w:color w:val="000000"/>
                <w:sz w:val="20"/>
                <w:lang w:val="ru-RU"/>
              </w:rPr>
              <w:t xml:space="preserve">Обязуюсь осуществлять поставку медицинского изделия в Республику Казахстан, соответствующие требованиям, указанным в регистрационном досье, и сопровождать медицинское изделие инструкцией по медицинскому применению </w:t>
            </w:r>
            <w:r w:rsidRPr="00577935">
              <w:rPr>
                <w:color w:val="000000"/>
                <w:sz w:val="20"/>
                <w:lang w:val="ru-RU"/>
              </w:rPr>
              <w:t>(руководством) по эксплуатации на государственном и русском языках, с соблюдением достоверности и аутентичности переводов.</w:t>
            </w:r>
            <w:r w:rsidRPr="00577935">
              <w:rPr>
                <w:lang w:val="ru-RU"/>
              </w:rPr>
              <w:br/>
            </w:r>
            <w:r w:rsidRPr="00D13C7B">
              <w:rPr>
                <w:color w:val="000000"/>
                <w:sz w:val="20"/>
                <w:lang w:val="ru-RU"/>
              </w:rPr>
              <w:t>Гарантирую сохранение безопасности и качества медицинского изделия в течение всего срока использования, при соблюдении условий транспортирования и хранения в соответствии с требованиями завода-производителя.</w:t>
            </w:r>
            <w:r w:rsidRPr="00D13C7B">
              <w:rPr>
                <w:lang w:val="ru-RU"/>
              </w:rPr>
              <w:br/>
            </w:r>
            <w:r w:rsidRPr="00D13C7B">
              <w:rPr>
                <w:color w:val="000000"/>
                <w:sz w:val="20"/>
                <w:lang w:val="ru-RU"/>
              </w:rPr>
              <w:t>Обязуюсь сообщать обо всех изменениях в регистрационное досье, а также представлять заявление и материалы при обнаружении побочных воздействий при применении медицинского изделия</w:t>
            </w:r>
            <w:proofErr w:type="gramStart"/>
            <w:r w:rsidRPr="00D13C7B">
              <w:rPr>
                <w:color w:val="000000"/>
                <w:sz w:val="20"/>
                <w:lang w:val="ru-RU"/>
              </w:rPr>
              <w:t xml:space="preserve"> ,</w:t>
            </w:r>
            <w:proofErr w:type="gramEnd"/>
            <w:r w:rsidRPr="00D13C7B">
              <w:rPr>
                <w:color w:val="000000"/>
                <w:sz w:val="20"/>
                <w:lang w:val="ru-RU"/>
              </w:rPr>
              <w:t xml:space="preserve"> ранее не указанных в инструкции по медицинскому применению медицинского изделия (руководстве) по эксплуатации медицинского изделия.</w:t>
            </w:r>
          </w:p>
        </w:tc>
        <w:bookmarkEnd w:id="12"/>
      </w:tr>
      <w:tr w:rsidR="00577935" w:rsidRPr="00D13C7B" w:rsidTr="00F6228E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935" w:rsidRPr="00D13C7B" w:rsidRDefault="00577935" w:rsidP="00F6228E">
            <w:pPr>
              <w:spacing w:after="20"/>
              <w:ind w:left="20"/>
              <w:jc w:val="both"/>
              <w:rPr>
                <w:lang w:val="ru-RU"/>
              </w:rPr>
            </w:pPr>
            <w:bookmarkStart w:id="13" w:name="z1720"/>
            <w:r w:rsidRPr="00D13C7B">
              <w:rPr>
                <w:color w:val="000000"/>
                <w:sz w:val="20"/>
                <w:lang w:val="ru-RU"/>
              </w:rPr>
              <w:t>Дата</w:t>
            </w:r>
            <w:r w:rsidRPr="00D13C7B">
              <w:rPr>
                <w:lang w:val="ru-RU"/>
              </w:rPr>
              <w:br/>
            </w:r>
            <w:r w:rsidRPr="00D13C7B">
              <w:rPr>
                <w:color w:val="000000"/>
                <w:sz w:val="20"/>
                <w:lang w:val="ru-RU"/>
              </w:rPr>
              <w:t>Ф.И.О. (при наличии)</w:t>
            </w:r>
            <w:r w:rsidRPr="00D13C7B">
              <w:rPr>
                <w:lang w:val="ru-RU"/>
              </w:rPr>
              <w:br/>
            </w:r>
            <w:r w:rsidRPr="00D13C7B">
              <w:rPr>
                <w:color w:val="000000"/>
                <w:sz w:val="20"/>
                <w:lang w:val="ru-RU"/>
              </w:rPr>
              <w:lastRenderedPageBreak/>
              <w:t>Заявителя</w:t>
            </w:r>
            <w:r w:rsidRPr="00D13C7B">
              <w:rPr>
                <w:lang w:val="ru-RU"/>
              </w:rPr>
              <w:br/>
            </w:r>
            <w:r w:rsidRPr="00D13C7B">
              <w:rPr>
                <w:color w:val="000000"/>
                <w:sz w:val="20"/>
                <w:lang w:val="ru-RU"/>
              </w:rPr>
              <w:t>Подпись</w:t>
            </w:r>
          </w:p>
        </w:tc>
        <w:bookmarkEnd w:id="13"/>
      </w:tr>
    </w:tbl>
    <w:p w:rsidR="00960284" w:rsidRPr="00577935" w:rsidRDefault="00577935">
      <w:pPr>
        <w:rPr>
          <w:lang w:val="ru-RU"/>
        </w:rPr>
      </w:pPr>
      <w:bookmarkStart w:id="14" w:name="_GoBack"/>
      <w:bookmarkEnd w:id="14"/>
    </w:p>
    <w:sectPr w:rsidR="00960284" w:rsidRPr="00577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935"/>
    <w:rsid w:val="001E3DFC"/>
    <w:rsid w:val="00577935"/>
    <w:rsid w:val="0087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935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935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935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93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 А. Миержанова</dc:creator>
  <cp:lastModifiedBy>Индира А. Миержанова</cp:lastModifiedBy>
  <cp:revision>1</cp:revision>
  <dcterms:created xsi:type="dcterms:W3CDTF">2021-02-18T09:48:00Z</dcterms:created>
  <dcterms:modified xsi:type="dcterms:W3CDTF">2021-02-18T09:48:00Z</dcterms:modified>
</cp:coreProperties>
</file>